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1F" w:rsidRDefault="0074691F">
      <w:pPr>
        <w:pStyle w:val="Textoindependiente"/>
        <w:spacing w:before="1"/>
        <w:rPr>
          <w:rFonts w:ascii="Times New Roman"/>
          <w:sz w:val="13"/>
        </w:rPr>
      </w:pPr>
    </w:p>
    <w:p w:rsidR="0074691F" w:rsidRDefault="004F2C73">
      <w:pPr>
        <w:pStyle w:val="Textoindependiente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51C8F" id="Group 14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EtaKum8CAAC5BQAADgAAAAAAAAAAAAAAAAAu&#10;AgAAZHJzL2Uyb0RvYy54bWxQSwECLQAUAAYACAAAACEAElew+doAAAAEAQAADwAAAAAAAAAAAAAA&#10;AADJBAAAZHJzL2Rvd25yZXYueG1sUEsFBgAAAAAEAAQA8wAAANAFAAAAAA==&#10;">
                <v:shape id="Graphic 15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4691F" w:rsidRDefault="004F2C73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>99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SESEA</w:t>
      </w:r>
    </w:p>
    <w:p w:rsidR="0074691F" w:rsidRDefault="004F2C73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007 - ADMINISTRACIÓN RESPONSABLE PARA LA GESTIÓN Y CONDUCCIÓN DE LA POLÍTICA </w:t>
      </w:r>
      <w:r>
        <w:rPr>
          <w:spacing w:val="-2"/>
          <w:sz w:val="20"/>
        </w:rPr>
        <w:t>INSTITUCIONAL</w:t>
      </w:r>
    </w:p>
    <w:p w:rsidR="0074691F" w:rsidRDefault="004F2C73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1C77" id="Graphic 16" o:spid="_x0000_s1026" style="position:absolute;margin-left:20pt;margin-top:4.7pt;width:72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eqIQIAAIIEAAAOAAAAZHJzL2Uyb0RvYy54bWysVMFu2zAMvQ/YPwi6L3YyoF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B76xeq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tabs>
          <w:tab w:val="left" w:pos="3736"/>
          <w:tab w:val="left" w:pos="7152"/>
          <w:tab w:val="left" w:pos="13236"/>
        </w:tabs>
        <w:spacing w:before="39" w:line="400" w:lineRule="atLeast"/>
        <w:ind w:left="1800" w:right="1794" w:hanging="4"/>
        <w:jc w:val="center"/>
        <w:rPr>
          <w:sz w:val="20"/>
        </w:rPr>
      </w:pP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 NARRATIVO</w:t>
      </w:r>
      <w:r>
        <w:rPr>
          <w:color w:val="000000"/>
          <w:sz w:val="24"/>
          <w:shd w:val="clear" w:color="auto" w:fill="CCCCCC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FIN</w:t>
      </w:r>
      <w:r>
        <w:rPr>
          <w:color w:val="000000"/>
          <w:sz w:val="24"/>
        </w:rPr>
        <w:tab/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0"/>
        </w:rPr>
        <w:t>CONTRIBUIR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UNA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GESTIÓN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PÚBLICA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HONESTA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SERVICIO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MEDIANTE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</w:p>
    <w:p w:rsidR="0074691F" w:rsidRDefault="004F2C73">
      <w:pPr>
        <w:spacing w:line="226" w:lineRule="exact"/>
        <w:ind w:left="499" w:right="226"/>
        <w:jc w:val="center"/>
        <w:rPr>
          <w:sz w:val="20"/>
        </w:rPr>
      </w:pPr>
      <w:r>
        <w:rPr>
          <w:sz w:val="20"/>
        </w:rPr>
        <w:t>O</w:t>
      </w:r>
      <w:bookmarkStart w:id="0" w:name="_GoBack"/>
      <w:bookmarkEnd w:id="0"/>
      <w:r>
        <w:rPr>
          <w:sz w:val="20"/>
        </w:rPr>
        <w:t>PERACIÓN</w:t>
      </w:r>
      <w:r>
        <w:rPr>
          <w:spacing w:val="30"/>
          <w:sz w:val="20"/>
        </w:rPr>
        <w:t xml:space="preserve"> </w:t>
      </w:r>
      <w:r>
        <w:rPr>
          <w:sz w:val="20"/>
        </w:rPr>
        <w:t>EFICAZ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EFICIENTE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SISTEMA</w:t>
      </w:r>
      <w:r>
        <w:rPr>
          <w:spacing w:val="32"/>
          <w:sz w:val="20"/>
        </w:rPr>
        <w:t xml:space="preserve"> </w:t>
      </w:r>
      <w:r>
        <w:rPr>
          <w:sz w:val="20"/>
        </w:rPr>
        <w:t>ESTATAL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ANTICORRUPCIÓN.</w:t>
      </w:r>
    </w:p>
    <w:p w:rsidR="0074691F" w:rsidRDefault="0074691F">
      <w:pPr>
        <w:pStyle w:val="Textoindependiente"/>
        <w:spacing w:before="210"/>
        <w:rPr>
          <w:sz w:val="20"/>
        </w:rPr>
      </w:pPr>
    </w:p>
    <w:p w:rsidR="0074691F" w:rsidRDefault="004F2C73">
      <w:pPr>
        <w:spacing w:before="1" w:line="242" w:lineRule="auto"/>
        <w:ind w:left="3740" w:right="1792" w:hanging="1940"/>
        <w:jc w:val="both"/>
        <w:rPr>
          <w:sz w:val="20"/>
        </w:rPr>
      </w:pPr>
      <w:proofErr w:type="gramStart"/>
      <w:r>
        <w:rPr>
          <w:sz w:val="24"/>
        </w:rPr>
        <w:t>PROPOSITO</w:t>
      </w:r>
      <w:r>
        <w:rPr>
          <w:spacing w:val="80"/>
          <w:w w:val="150"/>
          <w:sz w:val="24"/>
        </w:rPr>
        <w:t xml:space="preserve"> </w:t>
      </w:r>
      <w:r w:rsidR="009D217D">
        <w:rPr>
          <w:spacing w:val="80"/>
          <w:w w:val="150"/>
          <w:sz w:val="24"/>
        </w:rPr>
        <w:t xml:space="preserve"> </w:t>
      </w:r>
      <w:r>
        <w:rPr>
          <w:sz w:val="20"/>
        </w:rPr>
        <w:t>EN</w:t>
      </w:r>
      <w:proofErr w:type="gramEnd"/>
      <w:r>
        <w:rPr>
          <w:sz w:val="20"/>
        </w:rPr>
        <w:t xml:space="preserve"> BAJA CALIFORNIA SE IMPLEMENTA LA PLATAFORMA ESTATAL ANTICORRUPCIÓN COMO INSTRUMENTO DE INTELIGENCIA INSTITUCIONAL DEL SISTEMA ESTATAL, QUE TIENE COMO OBJETIVO ELIMINAR LAS BARRERAS DE INFORMACIÓ</w:t>
      </w:r>
      <w:r>
        <w:rPr>
          <w:sz w:val="20"/>
        </w:rPr>
        <w:t>N PARA QUE LOS DATOS PÚBLICOS SEAN COMPARABLES, ACCESIBLES Y UTILIZABLES A EFECTO DE PREVENIR Y COMBATIR CUALQUIER ACTO DE CORRUPCIÓN.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74691F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74691F" w:rsidRDefault="004F2C73">
            <w:pPr>
              <w:pStyle w:val="TableParagraph"/>
              <w:spacing w:before="44" w:line="166" w:lineRule="exact"/>
              <w:ind w:left="1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74691F" w:rsidRDefault="004F2C73">
            <w:pPr>
              <w:pStyle w:val="TableParagraph"/>
              <w:spacing w:before="15"/>
              <w:ind w:left="1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74691F">
        <w:trPr>
          <w:trHeight w:val="145"/>
        </w:trPr>
        <w:tc>
          <w:tcPr>
            <w:tcW w:w="1620" w:type="dxa"/>
            <w:vMerge w:val="restart"/>
            <w:shd w:val="clear" w:color="auto" w:fill="EAEAEA"/>
          </w:tcPr>
          <w:p w:rsidR="0074691F" w:rsidRDefault="004F2C73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95"/>
              <w:ind w:left="2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5" w:lineRule="exact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14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5,876,111.05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0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5,876,111.05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0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3,485,854.47</w:t>
            </w:r>
          </w:p>
        </w:tc>
      </w:tr>
      <w:tr w:rsidR="0074691F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150,267.00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150,267.00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138,605.42</w:t>
            </w:r>
          </w:p>
        </w:tc>
      </w:tr>
      <w:tr w:rsidR="0074691F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454,803.02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448,303.02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339,179.79</w:t>
            </w:r>
          </w:p>
        </w:tc>
      </w:tr>
      <w:tr w:rsidR="0074691F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20,520.00</w:t>
            </w:r>
          </w:p>
        </w:tc>
      </w:tr>
    </w:tbl>
    <w:p w:rsidR="0074691F" w:rsidRDefault="0074691F">
      <w:pPr>
        <w:pStyle w:val="Textoindependiente"/>
        <w:rPr>
          <w:sz w:val="20"/>
        </w:rPr>
      </w:pPr>
    </w:p>
    <w:p w:rsidR="0074691F" w:rsidRDefault="0074691F">
      <w:pPr>
        <w:pStyle w:val="Textoindependiente"/>
        <w:rPr>
          <w:sz w:val="20"/>
        </w:rPr>
      </w:pPr>
    </w:p>
    <w:p w:rsidR="0074691F" w:rsidRDefault="0074691F">
      <w:pPr>
        <w:pStyle w:val="Textoindependiente"/>
        <w:spacing w:before="127"/>
        <w:rPr>
          <w:sz w:val="20"/>
        </w:rPr>
      </w:pPr>
    </w:p>
    <w:p w:rsidR="0074691F" w:rsidRDefault="004F2C73">
      <w:pPr>
        <w:tabs>
          <w:tab w:val="left" w:pos="9939"/>
          <w:tab w:val="left" w:pos="10011"/>
        </w:tabs>
        <w:spacing w:line="376" w:lineRule="auto"/>
        <w:ind w:left="2335" w:right="1797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8E1FA" id="Graphic 17" o:spid="_x0000_s1026" style="position:absolute;margin-left:57pt;margin-top:17.4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RvA7NyECAACC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E600" id="Graphic 18" o:spid="_x0000_s1026" style="position:absolute;margin-left:455pt;margin-top:17.4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1IA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DANIEL</w:t>
      </w:r>
      <w:r>
        <w:rPr>
          <w:spacing w:val="-13"/>
          <w:sz w:val="20"/>
        </w:rPr>
        <w:t xml:space="preserve"> </w:t>
      </w:r>
      <w:r>
        <w:rPr>
          <w:sz w:val="20"/>
        </w:rPr>
        <w:t>AARON</w:t>
      </w:r>
      <w:r>
        <w:rPr>
          <w:spacing w:val="-13"/>
          <w:sz w:val="20"/>
        </w:rPr>
        <w:t xml:space="preserve"> </w:t>
      </w:r>
      <w:r>
        <w:rPr>
          <w:sz w:val="20"/>
        </w:rPr>
        <w:t>SOTELO</w:t>
      </w:r>
      <w:r>
        <w:rPr>
          <w:spacing w:val="-13"/>
          <w:sz w:val="20"/>
        </w:rPr>
        <w:t xml:space="preserve"> </w:t>
      </w:r>
      <w:r>
        <w:rPr>
          <w:sz w:val="20"/>
        </w:rPr>
        <w:t>HEREDIA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:rsidR="0074691F" w:rsidRDefault="0074691F">
      <w:pPr>
        <w:spacing w:line="376" w:lineRule="auto"/>
        <w:rPr>
          <w:sz w:val="20"/>
        </w:rPr>
        <w:sectPr w:rsidR="0074691F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5840" w:h="12240" w:orient="landscape"/>
          <w:pgMar w:top="1440" w:right="620" w:bottom="520" w:left="180" w:header="280" w:footer="320" w:gutter="0"/>
          <w:pgNumType w:start="1"/>
          <w:cols w:space="720"/>
        </w:sectPr>
      </w:pPr>
    </w:p>
    <w:p w:rsidR="0074691F" w:rsidRDefault="0074691F">
      <w:pPr>
        <w:pStyle w:val="Textoindependiente"/>
        <w:spacing w:before="5"/>
        <w:rPr>
          <w:sz w:val="4"/>
        </w:rPr>
      </w:pPr>
    </w:p>
    <w:p w:rsidR="0074691F" w:rsidRDefault="004F2C7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88145" id="Group 19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ywjEhG8CAAC5BQAADgAAAAAAAAAAAAAAAAAu&#10;AgAAZHJzL2Uyb0RvYy54bWxQSwECLQAUAAYACAAAACEANVBu+9oAAAAEAQAADwAAAAAAAAAAAAAA&#10;AADJBAAAZHJzL2Rvd25yZXYueG1sUEsFBgAAAAAEAAQA8wAAANAFAAAAAA==&#10;">
                <v:shape id="Graphic 20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4691F" w:rsidRDefault="004F2C73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74691F" w:rsidRDefault="004F2C73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74691F" w:rsidRDefault="004F2C73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40A9" id="Graphic 21" o:spid="_x0000_s1026" style="position:absolute;margin-left:14pt;margin-top:6.85pt;width:7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wXIQIAAIIEAAAOAAAAZHJzL2Uyb0RvYy54bWysVMFu2zAMvQ/YPwi6L3aCoV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74691F" w:rsidRDefault="004F2C73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8F1FC" id="Graphic 22" o:spid="_x0000_s1026" style="position:absolute;margin-left:14pt;margin-top:8.85pt;width:7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fMIQIAAIIEAAAOAAAAZHJzL2Uyb0RvYy54bWysVMFu2zAMvQ/YPwi6L3aMoV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wVnVnSk&#10;0f3UDjqh9vTOl4R6dk8YCXr3APKXJ0f2xhM3fsIMDXYRS/TYkHr9euq1GgKTdHhdXF99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FGJnz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74691F" w:rsidRDefault="004F2C73">
      <w:pPr>
        <w:spacing w:before="116"/>
        <w:ind w:left="620"/>
        <w:rPr>
          <w:sz w:val="16"/>
        </w:rPr>
      </w:pPr>
      <w:r>
        <w:rPr>
          <w:sz w:val="16"/>
        </w:rPr>
        <w:t xml:space="preserve">150 REALIZAR LAS ACTIVIDADES DE PLANEACIÓN, PROGRAMACIÓN Y PRESUPUESTACIÓN Y PROPORCIONAR LOS SERVICIOS ADMINISTRATIVOS AL INTERIOR DE </w:t>
      </w:r>
      <w:r>
        <w:rPr>
          <w:spacing w:val="-5"/>
          <w:sz w:val="16"/>
        </w:rPr>
        <w:t>LA</w:t>
      </w:r>
    </w:p>
    <w:p w:rsidR="0074691F" w:rsidRDefault="0074691F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74691F">
        <w:trPr>
          <w:trHeight w:val="110"/>
        </w:trPr>
        <w:tc>
          <w:tcPr>
            <w:tcW w:w="5380" w:type="dxa"/>
            <w:vMerge w:val="restart"/>
          </w:tcPr>
          <w:p w:rsidR="0074691F" w:rsidRDefault="004F2C73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74691F" w:rsidRDefault="004F2C73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74691F" w:rsidRDefault="004F2C73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</w:t>
            </w:r>
            <w:r>
              <w:rPr>
                <w:spacing w:val="-2"/>
                <w:sz w:val="8"/>
              </w:rPr>
              <w:t>ENDARIZACIÓN</w:t>
            </w:r>
          </w:p>
        </w:tc>
        <w:tc>
          <w:tcPr>
            <w:tcW w:w="6410" w:type="dxa"/>
            <w:gridSpan w:val="8"/>
            <w:vMerge w:val="restart"/>
          </w:tcPr>
          <w:p w:rsidR="0074691F" w:rsidRDefault="004F2C73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74691F" w:rsidRDefault="004F2C73">
            <w:pPr>
              <w:pStyle w:val="TableParagraph"/>
              <w:tabs>
                <w:tab w:val="left" w:pos="5734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PLATAFORMA DIGITAL DEL SISTEMA ESTATAL ANTICORRUPCIÓN, </w:t>
            </w:r>
            <w:r>
              <w:rPr>
                <w:spacing w:val="-2"/>
                <w:sz w:val="10"/>
              </w:rPr>
              <w:t>IMPLEMENTADA.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ACUERDO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74691F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74691F" w:rsidRDefault="004F2C73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74691F" w:rsidRDefault="004F2C73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74691F" w:rsidRDefault="0074691F">
      <w:pPr>
        <w:pStyle w:val="Textoindependiente"/>
        <w:spacing w:before="70"/>
      </w:pPr>
    </w:p>
    <w:p w:rsidR="0074691F" w:rsidRDefault="004F2C73">
      <w:pPr>
        <w:tabs>
          <w:tab w:val="left" w:pos="739"/>
        </w:tabs>
        <w:ind w:right="226"/>
        <w:jc w:val="center"/>
        <w:rPr>
          <w:sz w:val="10"/>
        </w:rPr>
      </w:pPr>
      <w:r>
        <w:rPr>
          <w:spacing w:val="-2"/>
          <w:sz w:val="10"/>
        </w:rPr>
        <w:t>10.4.2</w:t>
      </w:r>
      <w:r>
        <w:rPr>
          <w:sz w:val="10"/>
        </w:rPr>
        <w:tab/>
      </w:r>
      <w:r>
        <w:rPr>
          <w:sz w:val="10"/>
        </w:rPr>
        <w:t xml:space="preserve">Soporte tecnológico para la gestión de los procesos </w:t>
      </w:r>
      <w:r>
        <w:rPr>
          <w:spacing w:val="-2"/>
          <w:sz w:val="10"/>
        </w:rPr>
        <w:t>institucionales</w:t>
      </w:r>
    </w:p>
    <w:p w:rsidR="0074691F" w:rsidRDefault="004F2C73">
      <w:pPr>
        <w:pStyle w:val="Ttulo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74691F">
      <w:pPr>
        <w:sectPr w:rsidR="0074691F">
          <w:pgSz w:w="15840" w:h="12240" w:orient="landscape"/>
          <w:pgMar w:top="1440" w:right="620" w:bottom="520" w:left="180" w:header="280" w:footer="320" w:gutter="0"/>
          <w:cols w:space="720"/>
        </w:sectPr>
      </w:pPr>
    </w:p>
    <w:p w:rsidR="0074691F" w:rsidRDefault="004F2C73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74691F" w:rsidRDefault="004F2C73">
      <w:pPr>
        <w:pStyle w:val="Textoindependiente"/>
        <w:spacing w:before="61"/>
        <w:ind w:left="120" w:right="700"/>
      </w:pPr>
      <w:r>
        <w:br w:type="column"/>
      </w:r>
      <w:r>
        <w:t>AL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S01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SESNA,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PUBLICACION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3RA</w:t>
      </w:r>
      <w:r>
        <w:rPr>
          <w:spacing w:val="-2"/>
        </w:rPr>
        <w:t xml:space="preserve"> </w:t>
      </w:r>
      <w:r>
        <w:t>SESION</w:t>
      </w:r>
      <w:r>
        <w:rPr>
          <w:spacing w:val="-2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COMITE</w:t>
      </w:r>
      <w:r>
        <w:rPr>
          <w:spacing w:val="40"/>
        </w:rPr>
        <w:t xml:space="preserve"> </w:t>
      </w:r>
      <w:r>
        <w:t>COORDINADOR DEL SEA, EL 28 DE AGOSTO SE REALIZO FORMALMENTE LA SOLICITUD A LA SNA PARA LA INTERCONEXION CON LA PLATAFORMA DIGITAL NACIONAL DEL S01.</w:t>
      </w:r>
    </w:p>
    <w:p w:rsidR="0074691F" w:rsidRDefault="0074691F">
      <w:p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num="2" w:space="720" w:equalWidth="0">
            <w:col w:w="1322" w:space="318"/>
            <w:col w:w="13400"/>
          </w:cols>
        </w:sectPr>
      </w:pPr>
    </w:p>
    <w:p w:rsidR="0074691F" w:rsidRDefault="0074691F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74691F">
        <w:trPr>
          <w:trHeight w:val="110"/>
        </w:trPr>
        <w:tc>
          <w:tcPr>
            <w:tcW w:w="5380" w:type="dxa"/>
            <w:vMerge w:val="restart"/>
          </w:tcPr>
          <w:p w:rsidR="0074691F" w:rsidRDefault="004F2C73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74691F" w:rsidRDefault="004F2C73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74691F" w:rsidRDefault="004F2C73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74691F" w:rsidRDefault="004F2C73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74691F" w:rsidRDefault="004F2C73">
            <w:pPr>
              <w:pStyle w:val="TableParagraph"/>
              <w:tabs>
                <w:tab w:val="left" w:pos="5676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MECANISMOS PARA EL CUMPLIMIENTO A LOS OBJETIVOS INSTITUCIONALES POR PARTE DE LAS Y </w:t>
            </w:r>
            <w:r>
              <w:rPr>
                <w:spacing w:val="-5"/>
                <w:sz w:val="10"/>
              </w:rPr>
              <w:t>LOS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MECANISMO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</w:p>
          <w:p w:rsidR="0074691F" w:rsidRDefault="004F2C73">
            <w:pPr>
              <w:pStyle w:val="TableParagraph"/>
              <w:tabs>
                <w:tab w:val="left" w:pos="5584"/>
              </w:tabs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SERVIDORES PÚBLICOS DE LA SESEA, </w:t>
            </w:r>
            <w:r>
              <w:rPr>
                <w:spacing w:val="-2"/>
                <w:sz w:val="10"/>
              </w:rPr>
              <w:t>IMPLEMENTADOS.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IMPLEMENTADO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74691F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74691F" w:rsidRDefault="004F2C73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74691F" w:rsidRDefault="004F2C73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74691F" w:rsidRDefault="0074691F">
      <w:pPr>
        <w:pStyle w:val="Textoindependiente"/>
        <w:spacing w:before="70"/>
      </w:pPr>
    </w:p>
    <w:p w:rsidR="0074691F" w:rsidRDefault="004F2C73">
      <w:pPr>
        <w:tabs>
          <w:tab w:val="left" w:pos="6299"/>
        </w:tabs>
        <w:ind w:left="5560"/>
        <w:rPr>
          <w:sz w:val="10"/>
        </w:rPr>
      </w:pPr>
      <w:r>
        <w:rPr>
          <w:spacing w:val="-2"/>
          <w:sz w:val="10"/>
        </w:rPr>
        <w:t>8.2.1</w:t>
      </w:r>
      <w:r>
        <w:rPr>
          <w:sz w:val="10"/>
        </w:rPr>
        <w:tab/>
        <w:t>Institucionalización</w:t>
      </w:r>
      <w:r>
        <w:rPr>
          <w:spacing w:val="-2"/>
          <w:sz w:val="10"/>
        </w:rPr>
        <w:t xml:space="preserve"> </w:t>
      </w:r>
      <w:r>
        <w:rPr>
          <w:sz w:val="10"/>
        </w:rPr>
        <w:t xml:space="preserve">de la Perspectiva de Género encaminada a lograr la igualdad sustantiva en el </w:t>
      </w:r>
      <w:r>
        <w:rPr>
          <w:spacing w:val="-2"/>
          <w:sz w:val="10"/>
        </w:rPr>
        <w:t>Estado</w:t>
      </w:r>
    </w:p>
    <w:p w:rsidR="0074691F" w:rsidRDefault="004F2C73">
      <w:pPr>
        <w:pStyle w:val="Ttulo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4F2C73">
      <w:pPr>
        <w:pStyle w:val="Textoindependiente"/>
        <w:tabs>
          <w:tab w:val="left" w:pos="1759"/>
        </w:tabs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  <w:r>
        <w:tab/>
        <w:t xml:space="preserve">AL CIERRE DEL EJERCICIO, SE DIO CUMPLIMIENTO A LA META MEDIANTE LA IMPLEMENTACIÓN DE MECANISMOS DE PLANEACIÓN, CONTROL Y SEGUIMIENTO PARA EL CUMPLIMIENTO DE LOS OBJETIVOS DE LA </w:t>
      </w:r>
      <w:r>
        <w:rPr>
          <w:spacing w:val="-2"/>
        </w:rPr>
        <w:t>ENTIDAD.</w:t>
      </w:r>
    </w:p>
    <w:p w:rsidR="0074691F" w:rsidRDefault="0074691F">
      <w:pPr>
        <w:pStyle w:val="Textoindependiente"/>
        <w:spacing w:before="2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74691F">
        <w:trPr>
          <w:trHeight w:val="110"/>
        </w:trPr>
        <w:tc>
          <w:tcPr>
            <w:tcW w:w="5380" w:type="dxa"/>
            <w:vMerge w:val="restart"/>
          </w:tcPr>
          <w:p w:rsidR="0074691F" w:rsidRDefault="004F2C73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74691F" w:rsidRDefault="004F2C73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74691F" w:rsidRDefault="004F2C73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74691F" w:rsidRDefault="004F2C73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74691F" w:rsidRDefault="004F2C73">
            <w:pPr>
              <w:pStyle w:val="TableParagraph"/>
              <w:tabs>
                <w:tab w:val="left" w:pos="5457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ACCIONES DEL COMITÉ COORDINADOR Y DEL SECRETARIO TÉCNICO, </w:t>
            </w:r>
            <w:r>
              <w:rPr>
                <w:spacing w:val="-2"/>
                <w:sz w:val="10"/>
              </w:rPr>
              <w:t>REALIZADAS.</w:t>
            </w:r>
            <w:r>
              <w:rPr>
                <w:sz w:val="10"/>
              </w:rPr>
              <w:tab/>
              <w:t xml:space="preserve">AVANCE DE </w:t>
            </w:r>
            <w:r>
              <w:rPr>
                <w:spacing w:val="-2"/>
                <w:sz w:val="10"/>
              </w:rPr>
              <w:t>GESTIÓN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74691F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74691F" w:rsidRDefault="004F2C73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74691F" w:rsidRDefault="004F2C73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2</w:t>
      </w:r>
    </w:p>
    <w:p w:rsidR="0074691F" w:rsidRDefault="0074691F">
      <w:pPr>
        <w:pStyle w:val="Textoindependiente"/>
        <w:spacing w:before="70"/>
      </w:pPr>
    </w:p>
    <w:p w:rsidR="0074691F" w:rsidRDefault="004F2C73">
      <w:pPr>
        <w:tabs>
          <w:tab w:val="left" w:pos="739"/>
        </w:tabs>
        <w:ind w:right="910"/>
        <w:jc w:val="center"/>
        <w:rPr>
          <w:sz w:val="10"/>
        </w:rPr>
      </w:pPr>
      <w:r>
        <w:rPr>
          <w:spacing w:val="-2"/>
          <w:sz w:val="10"/>
        </w:rPr>
        <w:t>10.6.1</w:t>
      </w:r>
      <w:r>
        <w:rPr>
          <w:sz w:val="10"/>
        </w:rPr>
        <w:tab/>
        <w:t xml:space="preserve">Marco normativo moderno, simplificado y </w:t>
      </w:r>
      <w:r>
        <w:rPr>
          <w:spacing w:val="-2"/>
          <w:sz w:val="10"/>
        </w:rPr>
        <w:t>accesible</w:t>
      </w:r>
    </w:p>
    <w:p w:rsidR="0074691F" w:rsidRDefault="004F2C73">
      <w:pPr>
        <w:pStyle w:val="Ttulo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4F2C73">
      <w:pPr>
        <w:pStyle w:val="Textoindependiente"/>
        <w:tabs>
          <w:tab w:val="left" w:pos="1759"/>
        </w:tabs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  <w:r>
        <w:tab/>
        <w:t xml:space="preserve">AL CIERRE DEL EJERCICIO, SE DIO CUMPLIMIENTO A LA META MEDIANTE LA EMISIÓN DE LOS INFORMES SEMESTRALES DE LA SECRETARÍA EJECUTIVA, Y EL INFORME ANUAL DEL COMITÉ </w:t>
      </w:r>
      <w:r>
        <w:rPr>
          <w:spacing w:val="-2"/>
        </w:rPr>
        <w:t>COORDINADOR.</w:t>
      </w:r>
    </w:p>
    <w:p w:rsidR="0074691F" w:rsidRDefault="0074691F">
      <w:pPr>
        <w:pStyle w:val="Textoindependiente"/>
        <w:spacing w:before="138"/>
        <w:rPr>
          <w:sz w:val="20"/>
        </w:rPr>
      </w:pPr>
    </w:p>
    <w:p w:rsidR="0074691F" w:rsidRDefault="0074691F">
      <w:pPr>
        <w:rPr>
          <w:sz w:val="20"/>
        </w:r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space="720"/>
        </w:sectPr>
      </w:pPr>
    </w:p>
    <w:p w:rsidR="0074691F" w:rsidRDefault="004F2C73">
      <w:pPr>
        <w:pStyle w:val="Textoindependiente"/>
        <w:spacing w:before="97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149225</wp:posOffset>
                </wp:positionH>
                <wp:positionV relativeFrom="paragraph">
                  <wp:posOffset>-69170</wp:posOffset>
                </wp:positionV>
                <wp:extent cx="9474200" cy="3238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420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0"/>
                              <w:gridCol w:w="1200"/>
                              <w:gridCol w:w="900"/>
                              <w:gridCol w:w="9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10"/>
                            </w:tblGrid>
                            <w:tr w:rsidR="0074691F">
                              <w:trPr>
                                <w:trHeight w:val="110"/>
                              </w:trPr>
                              <w:tc>
                                <w:tcPr>
                                  <w:tcW w:w="5380" w:type="dxa"/>
                                  <w:vMerge w:val="restart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26"/>
                                    <w:ind w:left="2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0" w:line="88" w:lineRule="exact"/>
                                    <w:ind w:left="5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8"/>
                                  <w:vMerge w:val="restart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26"/>
                                    <w:ind w:lef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74691F">
                              <w:trPr>
                                <w:trHeight w:val="70"/>
                              </w:trPr>
                              <w:tc>
                                <w:tcPr>
                                  <w:tcW w:w="5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91F" w:rsidRDefault="007469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91F" w:rsidRDefault="007469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1" w:line="49" w:lineRule="exac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1" w:line="49" w:lineRule="exact"/>
                                    <w:ind w:right="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691F" w:rsidRDefault="007469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691F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4691F" w:rsidRDefault="0074691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8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gridSpan w:val="2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before="8" w:line="102" w:lineRule="exact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691F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4691F" w:rsidRDefault="007469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74691F" w:rsidRDefault="004F2C73">
                                  <w:pPr>
                                    <w:pStyle w:val="TableParagraph"/>
                                    <w:spacing w:line="123" w:lineRule="exact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74691F" w:rsidRDefault="0074691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11.75pt;margin-top:-5.45pt;width:746pt;height:25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0"/>
                        <w:gridCol w:w="1200"/>
                        <w:gridCol w:w="900"/>
                        <w:gridCol w:w="9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10"/>
                      </w:tblGrid>
                      <w:tr w:rsidR="0074691F">
                        <w:trPr>
                          <w:trHeight w:val="110"/>
                        </w:trPr>
                        <w:tc>
                          <w:tcPr>
                            <w:tcW w:w="5380" w:type="dxa"/>
                            <w:vMerge w:val="restart"/>
                          </w:tcPr>
                          <w:p w:rsidR="0074691F" w:rsidRDefault="004F2C73">
                            <w:pPr>
                              <w:pStyle w:val="TableParagraph"/>
                              <w:spacing w:before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</w:tcPr>
                          <w:p w:rsidR="0074691F" w:rsidRDefault="004F2C73">
                            <w:pPr>
                              <w:pStyle w:val="TableParagraph"/>
                              <w:spacing w:before="26"/>
                              <w:ind w:left="2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</w:tcPr>
                          <w:p w:rsidR="0074691F" w:rsidRDefault="004F2C73">
                            <w:pPr>
                              <w:pStyle w:val="TableParagraph"/>
                              <w:spacing w:before="0" w:line="88" w:lineRule="exact"/>
                              <w:ind w:left="5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8"/>
                            <w:vMerge w:val="restart"/>
                          </w:tcPr>
                          <w:p w:rsidR="0074691F" w:rsidRDefault="004F2C73">
                            <w:pPr>
                              <w:pStyle w:val="TableParagraph"/>
                              <w:spacing w:before="26"/>
                              <w:ind w:lef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74691F">
                        <w:trPr>
                          <w:trHeight w:val="70"/>
                        </w:trPr>
                        <w:tc>
                          <w:tcPr>
                            <w:tcW w:w="5380" w:type="dxa"/>
                            <w:vMerge/>
                            <w:tcBorders>
                              <w:top w:val="nil"/>
                            </w:tcBorders>
                          </w:tcPr>
                          <w:p w:rsidR="0074691F" w:rsidRDefault="007469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 w:rsidR="0074691F" w:rsidRDefault="007469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74691F" w:rsidRDefault="004F2C73">
                            <w:pPr>
                              <w:pStyle w:val="TableParagraph"/>
                              <w:spacing w:before="1" w:line="49" w:lineRule="exac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74691F" w:rsidRDefault="004F2C73">
                            <w:pPr>
                              <w:pStyle w:val="TableParagraph"/>
                              <w:spacing w:before="1" w:line="49" w:lineRule="exact"/>
                              <w:ind w:right="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74691F" w:rsidRDefault="007469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691F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74691F" w:rsidRDefault="0074691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74691F" w:rsidRDefault="004F2C73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74691F" w:rsidRDefault="004F2C73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74691F" w:rsidRDefault="004F2C73">
                            <w:pPr>
                              <w:pStyle w:val="TableParagraph"/>
                              <w:spacing w:before="8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  <w:gridSpan w:val="2"/>
                          </w:tcPr>
                          <w:p w:rsidR="0074691F" w:rsidRDefault="004F2C73">
                            <w:pPr>
                              <w:pStyle w:val="TableParagraph"/>
                              <w:spacing w:before="8" w:line="102" w:lineRule="exact"/>
                              <w:ind w:left="0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74691F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4691F" w:rsidRDefault="007469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74691F" w:rsidRDefault="004F2C73">
                            <w:pPr>
                              <w:pStyle w:val="TableParagraph"/>
                              <w:spacing w:line="123" w:lineRule="exact"/>
                              <w:ind w:lef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74691F" w:rsidRDefault="0074691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AUDITORÍA, FISCALIZACIÓN, CONTROL INTERNO Y RESPONSABILIDADES DE LAS PERSONAS</w:t>
      </w:r>
      <w:r>
        <w:rPr>
          <w:spacing w:val="40"/>
        </w:rPr>
        <w:t xml:space="preserve"> </w:t>
      </w:r>
      <w:r>
        <w:t>SERVIDORAS PÚBLICAS, REALIZADAS.</w:t>
      </w:r>
    </w:p>
    <w:p w:rsidR="0074691F" w:rsidRDefault="0074691F">
      <w:pPr>
        <w:pStyle w:val="Textoindependiente"/>
      </w:pPr>
    </w:p>
    <w:p w:rsidR="0074691F" w:rsidRDefault="0074691F">
      <w:pPr>
        <w:pStyle w:val="Textoindependiente"/>
      </w:pPr>
    </w:p>
    <w:p w:rsidR="0074691F" w:rsidRDefault="0074691F">
      <w:pPr>
        <w:pStyle w:val="Textoindependiente"/>
        <w:spacing w:before="110"/>
      </w:pPr>
    </w:p>
    <w:p w:rsidR="0074691F" w:rsidRDefault="004F2C73">
      <w:pPr>
        <w:pStyle w:val="Ttulo1"/>
        <w:spacing w:before="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4F2C73">
      <w:pPr>
        <w:pStyle w:val="Textoindependiente"/>
        <w:tabs>
          <w:tab w:val="left" w:pos="1682"/>
          <w:tab w:val="left" w:pos="2582"/>
        </w:tabs>
        <w:spacing w:before="97"/>
        <w:ind w:left="354"/>
      </w:pPr>
      <w:r>
        <w:br w:type="column"/>
      </w:r>
      <w:r>
        <w:rPr>
          <w:spacing w:val="-2"/>
        </w:rPr>
        <w:t>RESULTADO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0</w:t>
      </w:r>
    </w:p>
    <w:p w:rsidR="0074691F" w:rsidRDefault="0074691F">
      <w:pPr>
        <w:pStyle w:val="Textoindependiente"/>
      </w:pPr>
    </w:p>
    <w:p w:rsidR="0074691F" w:rsidRDefault="0074691F">
      <w:pPr>
        <w:pStyle w:val="Textoindependiente"/>
      </w:pPr>
    </w:p>
    <w:p w:rsidR="0074691F" w:rsidRDefault="0074691F">
      <w:pPr>
        <w:pStyle w:val="Textoindependiente"/>
      </w:pPr>
    </w:p>
    <w:p w:rsidR="0074691F" w:rsidRDefault="0074691F">
      <w:pPr>
        <w:pStyle w:val="Textoindependiente"/>
        <w:spacing w:before="65"/>
      </w:pPr>
    </w:p>
    <w:p w:rsidR="0074691F" w:rsidRDefault="004F2C73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9.2.1</w:t>
      </w:r>
      <w:r>
        <w:rPr>
          <w:sz w:val="10"/>
        </w:rPr>
        <w:tab/>
        <w:t xml:space="preserve">Impulso a la cultura de integridad en el servicio </w:t>
      </w:r>
      <w:r>
        <w:rPr>
          <w:spacing w:val="-2"/>
          <w:sz w:val="10"/>
        </w:rPr>
        <w:t>público</w:t>
      </w:r>
    </w:p>
    <w:p w:rsidR="0074691F" w:rsidRDefault="004F2C73">
      <w:pPr>
        <w:rPr>
          <w:sz w:val="10"/>
        </w:rPr>
      </w:pPr>
      <w:r>
        <w:br w:type="column"/>
      </w:r>
    </w:p>
    <w:p w:rsidR="0074691F" w:rsidRDefault="0074691F">
      <w:pPr>
        <w:pStyle w:val="Textoindependiente"/>
      </w:pPr>
    </w:p>
    <w:p w:rsidR="0074691F" w:rsidRDefault="0074691F">
      <w:pPr>
        <w:pStyle w:val="Textoindependiente"/>
        <w:spacing w:before="92"/>
      </w:pPr>
    </w:p>
    <w:p w:rsidR="0074691F" w:rsidRDefault="004F2C73">
      <w:pPr>
        <w:tabs>
          <w:tab w:val="left" w:pos="902"/>
          <w:tab w:val="left" w:pos="1702"/>
          <w:tab w:val="left" w:pos="2502"/>
          <w:tab w:val="left" w:pos="3302"/>
          <w:tab w:val="left" w:pos="4102"/>
          <w:tab w:val="left" w:pos="4902"/>
          <w:tab w:val="left" w:pos="5702"/>
        </w:tabs>
        <w:ind w:left="103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74691F" w:rsidRDefault="0074691F">
      <w:pPr>
        <w:rPr>
          <w:sz w:val="10"/>
        </w:r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num="3" w:space="720" w:equalWidth="0">
            <w:col w:w="5195" w:space="245"/>
            <w:col w:w="3290" w:space="40"/>
            <w:col w:w="6270"/>
          </w:cols>
        </w:sectPr>
      </w:pPr>
    </w:p>
    <w:p w:rsidR="0074691F" w:rsidRDefault="004F2C73">
      <w:pPr>
        <w:pStyle w:val="Textoindependiente"/>
        <w:tabs>
          <w:tab w:val="left" w:pos="1759"/>
        </w:tabs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  <w:r>
        <w:tab/>
        <w:t xml:space="preserve">AL CIERRE DEL EJERCICIO 2024, NO FUE POSIBLE EL CUMPLIMIENTO DE LA META, DEBIDO A QUE NO HA SIDO NOMBRADO EL TITULAR DEL ÓRGANO DE CONTROL INTERNO POR PARTE DEL </w:t>
      </w:r>
      <w:r>
        <w:rPr>
          <w:spacing w:val="-2"/>
        </w:rPr>
        <w:t>CONGRESO.</w:t>
      </w:r>
    </w:p>
    <w:p w:rsidR="0074691F" w:rsidRDefault="0074691F">
      <w:p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space="720"/>
        </w:sectPr>
      </w:pPr>
    </w:p>
    <w:p w:rsidR="0074691F" w:rsidRDefault="0074691F">
      <w:pPr>
        <w:pStyle w:val="Textoindependiente"/>
        <w:spacing w:before="1"/>
        <w:rPr>
          <w:sz w:val="13"/>
        </w:rPr>
      </w:pPr>
    </w:p>
    <w:p w:rsidR="0074691F" w:rsidRDefault="004F2C73">
      <w:pPr>
        <w:pStyle w:val="Textoindependiente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3E2FB" id="Group 24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315/K28CAAC5BQAADgAAAAAAAAAAAAAAAAAu&#10;AgAAZHJzL2Uyb0RvYy54bWxQSwECLQAUAAYACAAAACEAElew+doAAAAEAQAADwAAAAAAAAAAAAAA&#10;AADJBAAAZHJzL2Rvd25yZXYueG1sUEsFBgAAAAAEAAQA8wAAANAFAAAAAA==&#10;">
                <v:shape id="Graphic 25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4691F" w:rsidRDefault="004F2C73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</w:t>
      </w:r>
      <w:r>
        <w:rPr>
          <w:spacing w:val="-2"/>
          <w:sz w:val="20"/>
        </w:rPr>
        <w:t>MO:</w:t>
      </w:r>
      <w:r>
        <w:rPr>
          <w:sz w:val="20"/>
        </w:rPr>
        <w:tab/>
        <w:t>99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SESEA</w:t>
      </w:r>
    </w:p>
    <w:p w:rsidR="0074691F" w:rsidRDefault="004F2C73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218 - IMPLEMENTACIÓN DE LA POLÍTICA ESTATAL </w:t>
      </w:r>
      <w:r>
        <w:rPr>
          <w:spacing w:val="-2"/>
          <w:sz w:val="20"/>
        </w:rPr>
        <w:t>ANTICORRUPCIÓN</w:t>
      </w:r>
    </w:p>
    <w:p w:rsidR="0074691F" w:rsidRDefault="004F2C73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70C10" id="Graphic 26" o:spid="_x0000_s1026" style="position:absolute;margin-left:20pt;margin-top:4.7pt;width:72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iLIQIAAIIEAAAOAAAAZHJzL2Uyb0RvYy54bWysVMFu2zAMvQ/YPwi6L3Y8oF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1ecWdGR&#10;RvdTO+iE2tM7XxLq2T1hJOjdA8hfnhzZG0/c+AkzNNhFLNFjQ+r166nXaghM0uF18bm4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BD1HiL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tabs>
          <w:tab w:val="left" w:pos="3736"/>
          <w:tab w:val="left" w:pos="7152"/>
          <w:tab w:val="left" w:pos="13236"/>
        </w:tabs>
        <w:spacing w:before="39" w:line="400" w:lineRule="atLeast"/>
        <w:ind w:left="1800" w:right="1794" w:hanging="4"/>
        <w:jc w:val="center"/>
        <w:rPr>
          <w:sz w:val="20"/>
        </w:rPr>
      </w:pP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 NARRATIVO</w:t>
      </w:r>
      <w:r>
        <w:rPr>
          <w:color w:val="000000"/>
          <w:sz w:val="24"/>
          <w:shd w:val="clear" w:color="auto" w:fill="CCCCCC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FIN</w:t>
      </w:r>
      <w:r>
        <w:rPr>
          <w:color w:val="000000"/>
          <w:sz w:val="24"/>
        </w:rPr>
        <w:tab/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0"/>
        </w:rPr>
        <w:t>CONTRIBUIR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UNA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GESTIÓN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PÚBLICA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HONESTA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SERVICIO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GENTE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MEDIANTE</w:t>
      </w:r>
      <w:r>
        <w:rPr>
          <w:color w:val="000000"/>
          <w:spacing w:val="30"/>
          <w:sz w:val="20"/>
        </w:rPr>
        <w:t xml:space="preserve"> </w:t>
      </w:r>
      <w:r>
        <w:rPr>
          <w:color w:val="000000"/>
          <w:sz w:val="20"/>
        </w:rPr>
        <w:t>LA</w:t>
      </w:r>
    </w:p>
    <w:p w:rsidR="0074691F" w:rsidRDefault="004F2C73">
      <w:pPr>
        <w:spacing w:line="226" w:lineRule="exact"/>
        <w:ind w:left="499" w:right="226"/>
        <w:jc w:val="center"/>
        <w:rPr>
          <w:sz w:val="20"/>
        </w:rPr>
      </w:pPr>
      <w:r>
        <w:rPr>
          <w:sz w:val="20"/>
        </w:rPr>
        <w:t>OPERACIÓN</w:t>
      </w:r>
      <w:r>
        <w:rPr>
          <w:spacing w:val="30"/>
          <w:sz w:val="20"/>
        </w:rPr>
        <w:t xml:space="preserve"> </w:t>
      </w:r>
      <w:r>
        <w:rPr>
          <w:sz w:val="20"/>
        </w:rPr>
        <w:t>EFICAZ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EFICIENTE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SISTEMA</w:t>
      </w:r>
      <w:r>
        <w:rPr>
          <w:spacing w:val="32"/>
          <w:sz w:val="20"/>
        </w:rPr>
        <w:t xml:space="preserve"> </w:t>
      </w:r>
      <w:r>
        <w:rPr>
          <w:sz w:val="20"/>
        </w:rPr>
        <w:t>ESTATAL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ANTICORRUPCIÓN.</w:t>
      </w:r>
    </w:p>
    <w:p w:rsidR="0074691F" w:rsidRDefault="0074691F">
      <w:pPr>
        <w:pStyle w:val="Textoindependiente"/>
        <w:spacing w:before="215"/>
        <w:rPr>
          <w:sz w:val="20"/>
        </w:rPr>
      </w:pPr>
    </w:p>
    <w:p w:rsidR="0074691F" w:rsidRDefault="004F2C73">
      <w:pPr>
        <w:tabs>
          <w:tab w:val="left" w:pos="3739"/>
        </w:tabs>
        <w:spacing w:line="235" w:lineRule="auto"/>
        <w:ind w:left="3740" w:right="1797" w:hanging="1940"/>
        <w:rPr>
          <w:sz w:val="20"/>
        </w:rPr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rPr>
          <w:sz w:val="20"/>
        </w:rPr>
        <w:t>BAJA CALIFORNIA IMPLEMENTA UNA POLÍTICA PÚBLICA INTEGRAL PARA EL COMBATE CONTRA LA CORRUPCIÓN, LO QUE AUMENTA LA EFECTIVIDAD DE LA ATENCIÓN DE LA CORRUPCIÓN.</w:t>
      </w:r>
    </w:p>
    <w:p w:rsidR="0074691F" w:rsidRDefault="0074691F">
      <w:pPr>
        <w:pStyle w:val="Textoindependiente"/>
        <w:spacing w:before="159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74691F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74691F" w:rsidRDefault="004F2C73">
            <w:pPr>
              <w:pStyle w:val="TableParagraph"/>
              <w:spacing w:before="44" w:line="166" w:lineRule="exact"/>
              <w:ind w:left="1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74691F" w:rsidRDefault="004F2C73">
            <w:pPr>
              <w:pStyle w:val="TableParagraph"/>
              <w:spacing w:before="15"/>
              <w:ind w:left="1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74691F">
        <w:trPr>
          <w:trHeight w:val="145"/>
        </w:trPr>
        <w:tc>
          <w:tcPr>
            <w:tcW w:w="1620" w:type="dxa"/>
            <w:vMerge w:val="restart"/>
            <w:shd w:val="clear" w:color="auto" w:fill="EAEAEA"/>
          </w:tcPr>
          <w:p w:rsidR="0074691F" w:rsidRDefault="004F2C73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95"/>
              <w:ind w:left="25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5" w:lineRule="exact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14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4F2C73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0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5,453,033.16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0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5,453,033.16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0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3,654,129.28</w:t>
            </w:r>
          </w:p>
        </w:tc>
      </w:tr>
      <w:tr w:rsidR="0074691F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82,029.00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82,029.00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80,663.59</w:t>
            </w:r>
          </w:p>
        </w:tc>
      </w:tr>
      <w:tr w:rsidR="0074691F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74691F" w:rsidRDefault="004F2C73">
            <w:pPr>
              <w:pStyle w:val="TableParagraph"/>
              <w:spacing w:before="75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199,150.00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184,650.00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74691F" w:rsidRDefault="004F2C73" w:rsidP="009D217D">
            <w:pPr>
              <w:pStyle w:val="TableParagraph"/>
              <w:spacing w:before="75"/>
              <w:ind w:left="0"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69,727.83</w:t>
            </w:r>
          </w:p>
        </w:tc>
      </w:tr>
    </w:tbl>
    <w:p w:rsidR="0074691F" w:rsidRDefault="0074691F">
      <w:pPr>
        <w:pStyle w:val="Textoindependiente"/>
        <w:rPr>
          <w:sz w:val="20"/>
        </w:rPr>
      </w:pPr>
    </w:p>
    <w:p w:rsidR="0074691F" w:rsidRDefault="0074691F">
      <w:pPr>
        <w:pStyle w:val="Textoindependiente"/>
        <w:rPr>
          <w:sz w:val="20"/>
        </w:rPr>
      </w:pPr>
    </w:p>
    <w:p w:rsidR="0074691F" w:rsidRDefault="0074691F">
      <w:pPr>
        <w:pStyle w:val="Textoindependiente"/>
        <w:spacing w:before="127"/>
        <w:rPr>
          <w:sz w:val="20"/>
        </w:rPr>
      </w:pPr>
    </w:p>
    <w:p w:rsidR="0074691F" w:rsidRDefault="004F2C73">
      <w:pPr>
        <w:tabs>
          <w:tab w:val="left" w:pos="9767"/>
          <w:tab w:val="left" w:pos="10011"/>
        </w:tabs>
        <w:spacing w:line="376" w:lineRule="auto"/>
        <w:ind w:left="2335" w:right="1625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20281" id="Graphic 27" o:spid="_x0000_s1026" style="position:absolute;margin-left:57pt;margin-top:17.4pt;width:26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fs9UFiECAACC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D971" id="Graphic 28" o:spid="_x0000_s1026" style="position:absolute;margin-left:455pt;margin-top:17.4pt;width:26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MUIQ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FRANCISCO</w:t>
      </w:r>
      <w:r>
        <w:rPr>
          <w:spacing w:val="-13"/>
          <w:sz w:val="20"/>
        </w:rPr>
        <w:t xml:space="preserve"> </w:t>
      </w:r>
      <w:r>
        <w:rPr>
          <w:sz w:val="20"/>
        </w:rPr>
        <w:t>JAVIER</w:t>
      </w:r>
      <w:r>
        <w:rPr>
          <w:spacing w:val="-13"/>
          <w:sz w:val="20"/>
        </w:rPr>
        <w:t xml:space="preserve"> </w:t>
      </w:r>
      <w:r>
        <w:rPr>
          <w:sz w:val="20"/>
        </w:rPr>
        <w:t>REBELIN</w:t>
      </w:r>
      <w:r>
        <w:rPr>
          <w:spacing w:val="-13"/>
          <w:sz w:val="20"/>
        </w:rPr>
        <w:t xml:space="preserve"> </w:t>
      </w:r>
      <w:r>
        <w:rPr>
          <w:sz w:val="20"/>
        </w:rPr>
        <w:t>IBARRA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:rsidR="0074691F" w:rsidRDefault="0074691F">
      <w:pPr>
        <w:spacing w:line="376" w:lineRule="auto"/>
        <w:rPr>
          <w:sz w:val="20"/>
        </w:rPr>
        <w:sectPr w:rsidR="0074691F">
          <w:pgSz w:w="15840" w:h="12240" w:orient="landscape"/>
          <w:pgMar w:top="1440" w:right="620" w:bottom="520" w:left="180" w:header="280" w:footer="320" w:gutter="0"/>
          <w:cols w:space="720"/>
        </w:sectPr>
      </w:pPr>
    </w:p>
    <w:p w:rsidR="0074691F" w:rsidRDefault="0074691F">
      <w:pPr>
        <w:pStyle w:val="Textoindependiente"/>
        <w:spacing w:before="5"/>
        <w:rPr>
          <w:sz w:val="4"/>
        </w:rPr>
      </w:pPr>
    </w:p>
    <w:p w:rsidR="0074691F" w:rsidRDefault="004F2C7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62708" id="Group 29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">
                <v:shape id="Graphic 30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4691F" w:rsidRDefault="004F2C73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74691F" w:rsidRDefault="004F2C73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218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IMPLEMENTACIÓN DE LA POLÍTICA ESTATAL </w:t>
      </w:r>
      <w:r>
        <w:rPr>
          <w:spacing w:val="-2"/>
          <w:sz w:val="16"/>
        </w:rPr>
        <w:t>ANTICORRUPCIÓN</w:t>
      </w:r>
    </w:p>
    <w:p w:rsidR="0074691F" w:rsidRDefault="004F2C73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DA9AE" id="Graphic 31" o:spid="_x0000_s1026" style="position:absolute;margin-left:14pt;margin-top:6.85pt;width:73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m+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fpxL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PcHWb4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131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ATENCIÓN A LA COMISIÓN </w:t>
      </w:r>
      <w:r>
        <w:rPr>
          <w:spacing w:val="-2"/>
          <w:sz w:val="16"/>
        </w:rPr>
        <w:t>EJECUTIVA</w:t>
      </w:r>
    </w:p>
    <w:p w:rsidR="0074691F" w:rsidRDefault="004F2C73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1DA2" id="Graphic 32" o:spid="_x0000_s1026" style="position:absolute;margin-left:14pt;margin-top:8.85pt;width:7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Jl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flxI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MOKkmUiAgAAgg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4691F" w:rsidRDefault="004F2C73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74691F" w:rsidRDefault="004F2C73">
      <w:pPr>
        <w:spacing w:before="116"/>
        <w:ind w:left="62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74691F" w:rsidRDefault="0074691F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74691F">
        <w:trPr>
          <w:trHeight w:val="110"/>
        </w:trPr>
        <w:tc>
          <w:tcPr>
            <w:tcW w:w="5380" w:type="dxa"/>
            <w:vMerge w:val="restart"/>
          </w:tcPr>
          <w:p w:rsidR="0074691F" w:rsidRDefault="004F2C73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74691F" w:rsidRDefault="004F2C73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74691F" w:rsidRDefault="004F2C73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74691F" w:rsidRDefault="004F2C73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74691F" w:rsidRDefault="004F2C73">
            <w:pPr>
              <w:pStyle w:val="TableParagraph"/>
              <w:tabs>
                <w:tab w:val="left" w:pos="5693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PROYECTO DEL PROGRAMA PARA LA IMPLEMENTACIÓN DE LA POLÍTICA ESTATAL </w:t>
            </w:r>
            <w:r>
              <w:rPr>
                <w:spacing w:val="-2"/>
                <w:sz w:val="10"/>
              </w:rPr>
              <w:t>ANTICORRUPCIÓN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PROGRAMA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74691F" w:rsidRDefault="004F2C73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CON PERSPECTIVA DE GÉNERO, </w:t>
            </w:r>
            <w:r>
              <w:rPr>
                <w:spacing w:val="-2"/>
                <w:sz w:val="10"/>
              </w:rPr>
              <w:t>ELABORADO.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74691F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74691F" w:rsidRDefault="004F2C73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74691F" w:rsidRDefault="004F2C73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74691F" w:rsidRDefault="0074691F">
      <w:pPr>
        <w:rPr>
          <w:sz w:val="10"/>
        </w:rPr>
        <w:sectPr w:rsidR="0074691F">
          <w:pgSz w:w="15840" w:h="12240" w:orient="landscape"/>
          <w:pgMar w:top="1440" w:right="620" w:bottom="520" w:left="180" w:header="280" w:footer="320" w:gutter="0"/>
          <w:cols w:space="720"/>
        </w:sectPr>
      </w:pPr>
    </w:p>
    <w:p w:rsidR="0074691F" w:rsidRDefault="0074691F">
      <w:pPr>
        <w:pStyle w:val="Textoindependiente"/>
        <w:spacing w:before="3"/>
        <w:rPr>
          <w:sz w:val="14"/>
        </w:rPr>
      </w:pPr>
    </w:p>
    <w:p w:rsidR="0074691F" w:rsidRDefault="004F2C73">
      <w:pPr>
        <w:ind w:left="220"/>
        <w:rPr>
          <w:sz w:val="14"/>
        </w:rPr>
      </w:pPr>
      <w:r>
        <w:rPr>
          <w:spacing w:val="-5"/>
          <w:sz w:val="14"/>
        </w:rPr>
        <w:t>PEG</w:t>
      </w:r>
    </w:p>
    <w:p w:rsidR="0074691F" w:rsidRDefault="004F2C73">
      <w:pPr>
        <w:pStyle w:val="Ttulo1"/>
        <w:spacing w:before="2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4F2C73">
      <w:pPr>
        <w:spacing w:before="70"/>
        <w:rPr>
          <w:sz w:val="10"/>
        </w:rPr>
      </w:pPr>
      <w:r>
        <w:br w:type="column"/>
      </w:r>
    </w:p>
    <w:p w:rsidR="0074691F" w:rsidRDefault="004F2C73">
      <w:pPr>
        <w:tabs>
          <w:tab w:val="left" w:pos="859"/>
        </w:tabs>
        <w:ind w:left="120"/>
        <w:rPr>
          <w:sz w:val="10"/>
        </w:rPr>
      </w:pPr>
      <w:r>
        <w:rPr>
          <w:spacing w:val="-2"/>
          <w:sz w:val="10"/>
        </w:rPr>
        <w:t>10.6.1</w:t>
      </w:r>
      <w:r>
        <w:rPr>
          <w:sz w:val="10"/>
        </w:rPr>
        <w:tab/>
        <w:t xml:space="preserve">Marco normativo moderno, simplificado y </w:t>
      </w:r>
      <w:r>
        <w:rPr>
          <w:spacing w:val="-2"/>
          <w:sz w:val="10"/>
        </w:rPr>
        <w:t>accesible</w:t>
      </w:r>
    </w:p>
    <w:p w:rsidR="0074691F" w:rsidRDefault="0074691F">
      <w:pPr>
        <w:rPr>
          <w:sz w:val="10"/>
        </w:r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num="2" w:space="720" w:equalWidth="0">
            <w:col w:w="2381" w:space="3059"/>
            <w:col w:w="9600"/>
          </w:cols>
        </w:sectPr>
      </w:pPr>
    </w:p>
    <w:p w:rsidR="0074691F" w:rsidRDefault="004F2C73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74691F" w:rsidRDefault="004F2C73">
      <w:pPr>
        <w:pStyle w:val="Textoindependiente"/>
        <w:spacing w:before="61"/>
        <w:ind w:left="120" w:right="700"/>
      </w:pPr>
      <w:r>
        <w:br w:type="column"/>
      </w:r>
      <w:r>
        <w:t>AL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EMISION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POLITICA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ANTICORRUPCION,</w:t>
      </w:r>
      <w:r>
        <w:rPr>
          <w:spacing w:val="-2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PUBLICADO EN EL POE EL 9 DE DICIEMBRE DEL MISMO AÑO.</w:t>
      </w:r>
    </w:p>
    <w:p w:rsidR="0074691F" w:rsidRDefault="0074691F">
      <w:pPr>
        <w:sectPr w:rsidR="0074691F">
          <w:type w:val="continuous"/>
          <w:pgSz w:w="15840" w:h="12240" w:orient="landscape"/>
          <w:pgMar w:top="1440" w:right="620" w:bottom="520" w:left="180" w:header="280" w:footer="320" w:gutter="0"/>
          <w:cols w:num="2" w:space="720" w:equalWidth="0">
            <w:col w:w="1322" w:space="318"/>
            <w:col w:w="13400"/>
          </w:cols>
        </w:sectPr>
      </w:pPr>
    </w:p>
    <w:p w:rsidR="0074691F" w:rsidRDefault="0074691F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200"/>
        <w:gridCol w:w="900"/>
        <w:gridCol w:w="900"/>
        <w:gridCol w:w="800"/>
        <w:gridCol w:w="800"/>
        <w:gridCol w:w="800"/>
        <w:gridCol w:w="800"/>
        <w:gridCol w:w="800"/>
        <w:gridCol w:w="800"/>
        <w:gridCol w:w="800"/>
        <w:gridCol w:w="810"/>
      </w:tblGrid>
      <w:tr w:rsidR="0074691F">
        <w:trPr>
          <w:trHeight w:val="110"/>
        </w:trPr>
        <w:tc>
          <w:tcPr>
            <w:tcW w:w="5380" w:type="dxa"/>
            <w:vMerge w:val="restart"/>
          </w:tcPr>
          <w:p w:rsidR="0074691F" w:rsidRDefault="004F2C73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200" w:type="dxa"/>
            <w:vMerge w:val="restart"/>
          </w:tcPr>
          <w:p w:rsidR="0074691F" w:rsidRDefault="004F2C73">
            <w:pPr>
              <w:pStyle w:val="TableParagraph"/>
              <w:spacing w:before="26"/>
              <w:ind w:left="2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1800" w:type="dxa"/>
            <w:gridSpan w:val="2"/>
          </w:tcPr>
          <w:p w:rsidR="0074691F" w:rsidRDefault="004F2C73">
            <w:pPr>
              <w:pStyle w:val="TableParagraph"/>
              <w:spacing w:before="0" w:line="88" w:lineRule="exact"/>
              <w:ind w:left="5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10" w:type="dxa"/>
            <w:gridSpan w:val="8"/>
            <w:vMerge w:val="restart"/>
          </w:tcPr>
          <w:p w:rsidR="0074691F" w:rsidRDefault="004F2C73">
            <w:pPr>
              <w:pStyle w:val="TableParagraph"/>
              <w:spacing w:before="26"/>
              <w:ind w:left="1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74691F">
        <w:trPr>
          <w:trHeight w:val="70"/>
        </w:trPr>
        <w:tc>
          <w:tcPr>
            <w:tcW w:w="538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900" w:type="dxa"/>
          </w:tcPr>
          <w:p w:rsidR="0074691F" w:rsidRDefault="004F2C73">
            <w:pPr>
              <w:pStyle w:val="TableParagraph"/>
              <w:spacing w:before="1" w:line="49" w:lineRule="exact"/>
              <w:ind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10" w:type="dxa"/>
            <w:gridSpan w:val="8"/>
            <w:vMerge/>
            <w:tcBorders>
              <w:top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</w:tr>
      <w:tr w:rsidR="0074691F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74691F" w:rsidRDefault="004F2C73">
            <w:pPr>
              <w:pStyle w:val="TableParagraph"/>
              <w:tabs>
                <w:tab w:val="left" w:pos="5734"/>
                <w:tab w:val="left" w:pos="7007"/>
                <w:tab w:val="right" w:pos="79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ACCIONES PARA EL ESTABLECIMIENTO DE ACUERDOS CON LOS ÓRGANOS QUE INTEGRAN EL </w:t>
            </w:r>
            <w:r>
              <w:rPr>
                <w:spacing w:val="-2"/>
                <w:sz w:val="10"/>
              </w:rPr>
              <w:t>SISTEMA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ACUERDO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</w:p>
          <w:p w:rsidR="0074691F" w:rsidRDefault="004F2C73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ESTATAL Y NACIONAL ANTICORRUPCIÓN, Y LOS EJECUTORES DE LA POLÍTICA ESTATAL,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REALIZADAS.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10" w:type="dxa"/>
            <w:gridSpan w:val="2"/>
          </w:tcPr>
          <w:p w:rsidR="0074691F" w:rsidRDefault="004F2C73">
            <w:pPr>
              <w:pStyle w:val="TableParagraph"/>
              <w:spacing w:before="8" w:line="102" w:lineRule="exact"/>
              <w:ind w:left="0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74691F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4691F" w:rsidRDefault="007469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9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74691F" w:rsidRDefault="004F2C73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10" w:type="dxa"/>
          </w:tcPr>
          <w:p w:rsidR="0074691F" w:rsidRDefault="004F2C73">
            <w:pPr>
              <w:pStyle w:val="TableParagraph"/>
              <w:spacing w:line="123" w:lineRule="exact"/>
              <w:ind w:left="0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74691F" w:rsidRDefault="004F2C73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2</w:t>
      </w:r>
    </w:p>
    <w:p w:rsidR="0074691F" w:rsidRDefault="0074691F">
      <w:pPr>
        <w:pStyle w:val="Textoindependiente"/>
        <w:spacing w:before="70"/>
      </w:pPr>
    </w:p>
    <w:p w:rsidR="0074691F" w:rsidRDefault="004F2C73">
      <w:pPr>
        <w:tabs>
          <w:tab w:val="left" w:pos="6299"/>
        </w:tabs>
        <w:ind w:left="5560"/>
        <w:rPr>
          <w:sz w:val="10"/>
        </w:rPr>
      </w:pPr>
      <w:r>
        <w:rPr>
          <w:spacing w:val="-2"/>
          <w:sz w:val="10"/>
        </w:rPr>
        <w:t>9.5.3</w:t>
      </w:r>
      <w:r>
        <w:rPr>
          <w:sz w:val="10"/>
        </w:rPr>
        <w:tab/>
        <w:t xml:space="preserve">Instrumentación de espacios que promuevan la participación ciudadana en gobierno </w:t>
      </w:r>
      <w:r>
        <w:rPr>
          <w:spacing w:val="-2"/>
          <w:sz w:val="10"/>
        </w:rPr>
        <w:t>abierto</w:t>
      </w:r>
    </w:p>
    <w:p w:rsidR="0074691F" w:rsidRDefault="004F2C73">
      <w:pPr>
        <w:pStyle w:val="Ttulo1"/>
      </w:pPr>
      <w:r>
        <w:t xml:space="preserve">OBSERVACIONES Y/O </w:t>
      </w:r>
      <w:r>
        <w:rPr>
          <w:spacing w:val="-2"/>
        </w:rPr>
        <w:t>JUSTIFICACIÓN</w:t>
      </w:r>
    </w:p>
    <w:p w:rsidR="0074691F" w:rsidRDefault="004F2C73">
      <w:pPr>
        <w:pStyle w:val="Textoindependiente"/>
        <w:tabs>
          <w:tab w:val="left" w:pos="1759"/>
        </w:tabs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  <w:r>
        <w:tab/>
      </w:r>
      <w:r>
        <w:t xml:space="preserve">AL CIERRE DEL EJERCICIO, SE DIO CUMPLIMIENTO A LA META MEDIANTE LOS ACUERDOS DE COMITE COORDINADOR CELEBRADOS EN LA 1RA, 3RA Y 4TA SESIONES ORDINARIAS Y 2DA SESION EXTRAODINARIA DE COMITÉ </w:t>
      </w:r>
      <w:r>
        <w:rPr>
          <w:spacing w:val="-2"/>
        </w:rPr>
        <w:t>COORDINADOR.</w:t>
      </w:r>
    </w:p>
    <w:sectPr w:rsidR="0074691F">
      <w:type w:val="continuous"/>
      <w:pgSz w:w="15840" w:h="12240" w:orient="landscape"/>
      <w:pgMar w:top="1440" w:right="620" w:bottom="520" w:left="180" w:header="28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C73" w:rsidRDefault="004F2C73">
      <w:r>
        <w:separator/>
      </w:r>
    </w:p>
  </w:endnote>
  <w:endnote w:type="continuationSeparator" w:id="0">
    <w:p w:rsidR="004F2C73" w:rsidRDefault="004F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1F" w:rsidRDefault="004F2C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278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795D1" id="Graphic 10" o:spid="_x0000_s1026" style="position:absolute;margin-left:14pt;margin-top:582.5pt;width:752pt;height:.1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u+IAIAAIIEAAAOAAAAZHJzL2Uyb0RvYy54bWysVMFu2zAMvQ/YPwi6L3aCdVuNOMXQoMWA&#10;oivQDDsrshwbk0WNVOL070fJdpJ2t2E+CJT4RPLxUV7eHDsrDgapBVfK+SyXwjgNVet2pfyxufvw&#10;R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9dXV/nHnHNq9s0X&#10;n1OuTBXTXb2ncG8gxVGHBwqDUtVkqWay9NFNJrLeUWmblA5SsNIoBSu9HZT2KsR7sbhoiv5cSDzr&#10;4GA2kLzhTeVc2tlr3SXqRGViydgBwUZMw70ajJSa7Uty1sUqYgfyNEEEtq3uWmtjGYS77a1FcVBx&#10;ftMXiXCIVzCPFNaKmgGXXCPMulGoQZuo0haqF9a8Z5VLSb/3Co0U9pvjqYovZDJwMraTgcHeQnpH&#10;qUOcc3P8qdCLmL6UgaV9hGlmVTGpFrmfsPGmg6/7AHUbJU1DNFQ0bnjQE8HxUcaXdLlPqPOvY/UH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sGgbviACAACC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296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671.65pt;margin-top:582.45pt;width:63.75pt;height:13.2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>
              <wp:simplePos x="0" y="0"/>
              <wp:positionH relativeFrom="page">
                <wp:posOffset>607948</wp:posOffset>
              </wp:positionH>
              <wp:positionV relativeFrom="page">
                <wp:posOffset>7418416</wp:posOffset>
              </wp:positionV>
              <wp:extent cx="107061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rptAvanceAnual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1" type="#_x0000_t202" style="position:absolute;margin-left:47.85pt;margin-top:584.15pt;width:84.3pt;height:13.2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rptAvanceAnual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4320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14/02/2025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5.48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2" type="#_x0000_t202" style="position:absolute;margin-left:348pt;margin-top:584.15pt;width:74.3pt;height:13.2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A/GYGasBAABH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14/02/2025 </w:t>
                    </w:r>
                    <w:r>
                      <w:rPr>
                        <w:spacing w:val="-4"/>
                        <w:sz w:val="20"/>
                      </w:rPr>
                      <w:t>5.48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1F" w:rsidRDefault="004F2C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0736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8161C" id="Graphic 6" o:spid="_x0000_s1026" style="position:absolute;margin-left:14pt;margin-top:582.5pt;width:752pt;height:.1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kUIAIAAIAEAAAOAAAAZHJzL2Uyb0RvYy54bWysVMFu2zAMvQ/YPwi6L3aCNd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/HJzk3/MSRBJvvni&#10;UxIiE8V0Vx58eFCQ4ojjow+DTtVkiWayZG8nE0ntqLNJOgfOSGfkjHTeDTo7EeK9WFw0WXcpJJ61&#10;cFRbSN7wpnIq7eI19hp1pjKxJOyAICOmoV4NRkpN9jU5Y2MVsQN5mh8PRlf32phYhsf97s4gO4o4&#10;vemLRCjEK5hDHzbCNwMuuUaYsaNQgzZRpR1UJ1K8I5FL7n8fBCrOzDdLMxXfx2TgZOwmA4O5g/SK&#10;Uoco57b/KdCxmL7kgaR9gmliRTGpFrmfsfGmha+HALWOkqYhGioaNzTmieD4JOM7ut4n1OXHsf4D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JWIpFCACAACA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671.65pt;margin-top:582.45pt;width:63.75pt;height:13.2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607948</wp:posOffset>
              </wp:positionH>
              <wp:positionV relativeFrom="page">
                <wp:posOffset>7418416</wp:posOffset>
              </wp:positionV>
              <wp:extent cx="107061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rptAvanceAnual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4" type="#_x0000_t202" style="position:absolute;margin-left:47.85pt;margin-top:584.15pt;width:84.3pt;height:13.2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rptAvanceAnual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14/02/2025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5.48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5" type="#_x0000_t202" style="position:absolute;margin-left:348pt;margin-top:584.15pt;width:74.3pt;height:13.2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fVs9dqsBAABF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74691F" w:rsidRDefault="004F2C7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14/02/2025 </w:t>
                    </w:r>
                    <w:r>
                      <w:rPr>
                        <w:spacing w:val="-4"/>
                        <w:sz w:val="20"/>
                      </w:rPr>
                      <w:t>5.48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C73" w:rsidRDefault="004F2C73">
      <w:r>
        <w:separator/>
      </w:r>
    </w:p>
  </w:footnote>
  <w:footnote w:type="continuationSeparator" w:id="0">
    <w:p w:rsidR="004F2C73" w:rsidRDefault="004F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1F" w:rsidRDefault="004F2C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9200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3081401</wp:posOffset>
              </wp:positionH>
              <wp:positionV relativeFrom="page">
                <wp:posOffset>197824</wp:posOffset>
              </wp:positionV>
              <wp:extent cx="3489325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BAJA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CALIFORNIA</w:t>
                          </w:r>
                        </w:p>
                        <w:p w:rsidR="0074691F" w:rsidRDefault="004F2C73">
                          <w:pPr>
                            <w:spacing w:before="10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42.65pt;margin-top:15.6pt;width:274.75pt;height:32.2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" filled="f" stroked="f">
              <v:textbox inset="0,0,0,0">
                <w:txbxContent>
                  <w:p w:rsidR="0074691F" w:rsidRDefault="004F2C73">
                    <w:pPr>
                      <w:spacing w:befor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BAJA </w:t>
                    </w:r>
                    <w:r>
                      <w:rPr>
                        <w:spacing w:val="-2"/>
                        <w:sz w:val="24"/>
                      </w:rPr>
                      <w:t>CALIFORNIA</w:t>
                    </w:r>
                  </w:p>
                  <w:p w:rsidR="0074691F" w:rsidRDefault="004F2C73">
                    <w:pPr>
                      <w:spacing w:before="10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3847972</wp:posOffset>
              </wp:positionH>
              <wp:positionV relativeFrom="page">
                <wp:posOffset>713391</wp:posOffset>
              </wp:positionV>
              <wp:extent cx="19564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6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AVANCE DEL CUARTO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303pt;margin-top:56.15pt;width:154.05pt;height:12.1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" filled="f" stroked="f">
              <v:textbox inset="0,0,0,0">
                <w:txbxContent>
                  <w:p w:rsidR="0074691F" w:rsidRDefault="004F2C7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AVANCE DEL CUARTO </w:t>
                    </w:r>
                    <w:r>
                      <w:rPr>
                        <w:spacing w:val="-2"/>
                        <w:sz w:val="18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1F" w:rsidRDefault="004F2C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8176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8688" behindDoc="1" locked="0" layoutInCell="1" allowOverlap="1">
              <wp:simplePos x="0" y="0"/>
              <wp:positionH relativeFrom="page">
                <wp:posOffset>2851276</wp:posOffset>
              </wp:positionH>
              <wp:positionV relativeFrom="page">
                <wp:posOffset>217322</wp:posOffset>
              </wp:positionV>
              <wp:extent cx="4203700" cy="682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0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91F" w:rsidRDefault="004F2C73">
                          <w:pPr>
                            <w:spacing w:before="13"/>
                            <w:jc w:val="center"/>
                          </w:pPr>
                          <w:r>
                            <w:t xml:space="preserve">GOBIERNO DEL ESTADO DE BAJA </w:t>
                          </w:r>
                          <w:r>
                            <w:rPr>
                              <w:spacing w:val="-2"/>
                            </w:rPr>
                            <w:t>CALIFORNIA</w:t>
                          </w:r>
                        </w:p>
                        <w:p w:rsidR="0074691F" w:rsidRDefault="004F2C73">
                          <w:pPr>
                            <w:spacing w:before="15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  <w:p w:rsidR="0074691F" w:rsidRDefault="004F2C73">
                          <w:pPr>
                            <w:spacing w:before="17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IDENTIFICACIÓN DE PROGRAMAS PARA EL EJERCICIO FISCAL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24.5pt;margin-top:17.1pt;width:331pt;height:53.7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" filled="f" stroked="f">
              <v:textbox inset="0,0,0,0">
                <w:txbxContent>
                  <w:p w:rsidR="0074691F" w:rsidRDefault="004F2C73">
                    <w:pPr>
                      <w:spacing w:before="13"/>
                      <w:jc w:val="center"/>
                    </w:pPr>
                    <w:r>
                      <w:t xml:space="preserve">GOBIERNO DEL ESTADO DE BAJA </w:t>
                    </w:r>
                    <w:r>
                      <w:rPr>
                        <w:spacing w:val="-2"/>
                      </w:rPr>
                      <w:t>CALIFORNIA</w:t>
                    </w:r>
                  </w:p>
                  <w:p w:rsidR="0074691F" w:rsidRDefault="004F2C73">
                    <w:pPr>
                      <w:spacing w:before="15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  <w:p w:rsidR="0074691F" w:rsidRDefault="004F2C73">
                    <w:pPr>
                      <w:spacing w:before="17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IDENTIFICACIÓN DE PROGRAMAS PARA EL EJERCICIO FISCAL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91F"/>
    <w:rsid w:val="004F2C73"/>
    <w:rsid w:val="0074691F"/>
    <w:rsid w:val="009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B3FE"/>
  <w15:docId w15:val="{7A98901C-64D3-4399-AA68-BD21B438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120"/>
      <w:outlineLvl w:val="0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spacing w:before="12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1006</Words>
  <Characters>5537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kmoreno</cp:lastModifiedBy>
  <cp:revision>2</cp:revision>
  <dcterms:created xsi:type="dcterms:W3CDTF">2025-02-18T17:16:00Z</dcterms:created>
  <dcterms:modified xsi:type="dcterms:W3CDTF">2025-02-18T17:22:00Z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JasperReports (rptAvanceAnual)</vt:lpwstr>
  </property>
  <property fmtid="{D5CDD505-2E9C-101B-9397-08002B2CF9AE}" pid="4" name="LastSaved">
    <vt:filetime>2025-02-18T00:00:00Z</vt:filetime>
  </property>
  <property fmtid="{D5CDD505-2E9C-101B-9397-08002B2CF9AE}" pid="5" name="Producer">
    <vt:lpwstr>iText 2.1.7 by 1T3XT</vt:lpwstr>
  </property>
</Properties>
</file>